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E" w:rsidRDefault="00C64B4E" w:rsidP="00C64B4E">
      <w:pPr>
        <w:pStyle w:val="a3"/>
        <w:widowControl/>
        <w:spacing w:beforeAutospacing="0" w:afterAutospacing="0" w:line="450" w:lineRule="atLeast"/>
        <w:rPr>
          <w:rFonts w:ascii="宋体" w:eastAsia="宋体" w:hAnsi="宋体" w:cs="宋体"/>
          <w:color w:val="444444"/>
          <w:sz w:val="28"/>
          <w:szCs w:val="28"/>
        </w:rPr>
      </w:pPr>
      <w:r>
        <w:rPr>
          <w:rFonts w:ascii="宋体" w:eastAsia="宋体" w:hAnsi="宋体" w:cs="宋体" w:hint="eastAsia"/>
          <w:color w:val="444444"/>
          <w:sz w:val="28"/>
          <w:szCs w:val="28"/>
        </w:rPr>
        <w:t>附件1</w:t>
      </w:r>
    </w:p>
    <w:p w:rsidR="00C64B4E" w:rsidRDefault="00C64B4E" w:rsidP="00C64B4E">
      <w:pPr>
        <w:pStyle w:val="a3"/>
        <w:widowControl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44444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444444"/>
          <w:sz w:val="28"/>
          <w:szCs w:val="28"/>
        </w:rPr>
        <w:t>上海健康医学院</w:t>
      </w:r>
    </w:p>
    <w:p w:rsidR="00C64B4E" w:rsidRDefault="00C64B4E" w:rsidP="00C64B4E">
      <w:pPr>
        <w:pStyle w:val="a3"/>
        <w:widowControl/>
        <w:spacing w:beforeAutospacing="0" w:afterAutospacing="0" w:line="450" w:lineRule="atLeast"/>
        <w:jc w:val="center"/>
        <w:rPr>
          <w:rFonts w:ascii="宋体" w:eastAsia="宋体" w:hAnsi="宋体" w:cs="宋体"/>
          <w:b/>
          <w:bCs/>
          <w:color w:val="444444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444444"/>
          <w:sz w:val="28"/>
          <w:szCs w:val="28"/>
        </w:rPr>
        <w:t>人事争议调解申请书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311"/>
        <w:gridCol w:w="1949"/>
        <w:gridCol w:w="2131"/>
        <w:gridCol w:w="2131"/>
      </w:tblGrid>
      <w:tr w:rsidR="00C64B4E" w:rsidTr="00B425F2">
        <w:tc>
          <w:tcPr>
            <w:tcW w:w="4260" w:type="dxa"/>
            <w:gridSpan w:val="2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申请人</w:t>
            </w:r>
          </w:p>
        </w:tc>
        <w:tc>
          <w:tcPr>
            <w:tcW w:w="4262" w:type="dxa"/>
            <w:gridSpan w:val="2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被申请人</w:t>
            </w: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姓名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名称</w:t>
            </w: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性别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负责人</w:t>
            </w: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年龄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职务</w:t>
            </w: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职务（岗位）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联系方式</w:t>
            </w: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联系方式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委托代理人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231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联系方式</w:t>
            </w:r>
          </w:p>
        </w:tc>
        <w:tc>
          <w:tcPr>
            <w:tcW w:w="1949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  <w:tc>
          <w:tcPr>
            <w:tcW w:w="2131" w:type="dxa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jc w:val="center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8522" w:type="dxa"/>
            <w:gridSpan w:val="4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请求事项</w:t>
            </w:r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444444"/>
                <w:sz w:val="28"/>
                <w:szCs w:val="28"/>
              </w:rPr>
            </w:pPr>
            <w:bookmarkStart w:id="0" w:name="_GoBack"/>
            <w:bookmarkEnd w:id="0"/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444444"/>
                <w:sz w:val="28"/>
                <w:szCs w:val="28"/>
              </w:rPr>
            </w:pPr>
          </w:p>
        </w:tc>
      </w:tr>
      <w:tr w:rsidR="00C64B4E" w:rsidTr="00B425F2">
        <w:tc>
          <w:tcPr>
            <w:tcW w:w="8522" w:type="dxa"/>
            <w:gridSpan w:val="4"/>
          </w:tcPr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rPr>
                <w:rFonts w:ascii="宋体" w:hAnsi="宋体" w:cs="宋体"/>
                <w:color w:val="444444"/>
                <w:sz w:val="28"/>
                <w:szCs w:val="28"/>
                <w:u w:val="single" w:color="FFFFFF" w:themeColor="background1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事由与理由</w:t>
            </w:r>
            <w:r>
              <w:rPr>
                <w:rFonts w:ascii="宋体" w:hAnsi="宋体" w:cs="宋体" w:hint="eastAsia"/>
                <w:color w:val="444444"/>
                <w:sz w:val="28"/>
                <w:szCs w:val="28"/>
                <w:u w:val="single" w:color="FFFFFF" w:themeColor="background1"/>
              </w:rPr>
              <w:t>:</w:t>
            </w:r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ind w:firstLine="560"/>
              <w:rPr>
                <w:rFonts w:ascii="宋体" w:hAnsi="宋体" w:cs="宋体"/>
                <w:color w:val="444444"/>
                <w:sz w:val="28"/>
                <w:szCs w:val="28"/>
                <w:u w:val="single"/>
              </w:rPr>
            </w:pPr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ind w:firstLine="560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因以上争议，</w:t>
            </w:r>
            <w:proofErr w:type="gramStart"/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向贵委申请</w:t>
            </w:r>
            <w:proofErr w:type="gramEnd"/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>调解。</w:t>
            </w:r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ind w:firstLine="560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 xml:space="preserve">                              申请人签名或盖章</w:t>
            </w:r>
          </w:p>
          <w:p w:rsidR="00C64B4E" w:rsidRDefault="00C64B4E" w:rsidP="00B425F2">
            <w:pPr>
              <w:pStyle w:val="a3"/>
              <w:widowControl/>
              <w:spacing w:beforeAutospacing="0" w:afterAutospacing="0" w:line="450" w:lineRule="atLeast"/>
              <w:ind w:firstLine="560"/>
              <w:rPr>
                <w:rFonts w:ascii="宋体" w:hAnsi="宋体" w:cs="宋体"/>
                <w:color w:val="444444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444444"/>
                <w:sz w:val="28"/>
                <w:szCs w:val="28"/>
              </w:rPr>
              <w:t xml:space="preserve">                              日期：    年   月   日</w:t>
            </w:r>
          </w:p>
        </w:tc>
      </w:tr>
    </w:tbl>
    <w:p w:rsidR="00C64B4E" w:rsidRDefault="00C64B4E" w:rsidP="00C64B4E">
      <w:pPr>
        <w:pStyle w:val="a3"/>
        <w:widowControl/>
        <w:spacing w:beforeAutospacing="0" w:afterAutospacing="0" w:line="450" w:lineRule="atLeast"/>
        <w:rPr>
          <w:rFonts w:ascii="宋体" w:eastAsia="宋体" w:hAnsi="宋体" w:cs="宋体"/>
          <w:color w:val="444444"/>
          <w:sz w:val="28"/>
          <w:szCs w:val="28"/>
        </w:rPr>
      </w:pPr>
    </w:p>
    <w:p w:rsidR="00F971EE" w:rsidRPr="00C64B4E" w:rsidRDefault="00F971EE"/>
    <w:sectPr w:rsidR="00F971EE" w:rsidRPr="00C64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4E"/>
    <w:rsid w:val="00C64B4E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4B4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64B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64B4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C64B4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1</cp:revision>
  <dcterms:created xsi:type="dcterms:W3CDTF">2020-12-24T08:02:00Z</dcterms:created>
  <dcterms:modified xsi:type="dcterms:W3CDTF">2020-12-24T08:03:00Z</dcterms:modified>
</cp:coreProperties>
</file>